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00" w:lineRule="exact"/>
        <w:jc w:val="left"/>
        <w:rPr>
          <w:rFonts w:hint="eastAsia" w:asciiTheme="majorEastAsia" w:hAnsiTheme="majorEastAsia" w:eastAsiaTheme="majorEastAsia" w:cstheme="majorEastAsia"/>
          <w:color w:val="000000"/>
          <w:sz w:val="28"/>
          <w:szCs w:val="28"/>
          <w:lang w:val="en-US" w:eastAsia="zh-CN"/>
        </w:rPr>
      </w:pPr>
      <w:r>
        <w:rPr>
          <w:rFonts w:hint="eastAsia" w:asciiTheme="majorEastAsia" w:hAnsiTheme="majorEastAsia" w:eastAsiaTheme="majorEastAsia" w:cstheme="majorEastAsia"/>
          <w:color w:val="000000"/>
          <w:sz w:val="28"/>
          <w:szCs w:val="28"/>
          <w:lang w:eastAsia="zh-CN"/>
        </w:rPr>
        <w:t>附件</w:t>
      </w:r>
      <w:r>
        <w:rPr>
          <w:rFonts w:hint="eastAsia" w:asciiTheme="majorEastAsia" w:hAnsiTheme="majorEastAsia" w:eastAsiaTheme="majorEastAsia" w:cstheme="majorEastAsia"/>
          <w:color w:val="000000"/>
          <w:sz w:val="28"/>
          <w:szCs w:val="28"/>
          <w:lang w:val="en-US" w:eastAsia="zh-CN"/>
        </w:rPr>
        <w:t>2</w:t>
      </w:r>
    </w:p>
    <w:p>
      <w:pPr>
        <w:snapToGrid w:val="0"/>
        <w:spacing w:line="500" w:lineRule="exact"/>
        <w:jc w:val="center"/>
        <w:rPr>
          <w:rFonts w:hint="eastAsia" w:ascii="黑体" w:hAnsi="黑体" w:eastAsia="黑体"/>
          <w:color w:val="000000"/>
          <w:sz w:val="32"/>
          <w:szCs w:val="32"/>
        </w:rPr>
      </w:pPr>
    </w:p>
    <w:p>
      <w:pPr>
        <w:snapToGrid w:val="0"/>
        <w:spacing w:line="500" w:lineRule="exact"/>
        <w:jc w:val="center"/>
        <w:rPr>
          <w:rFonts w:ascii="黑体" w:hAnsi="黑体" w:eastAsia="黑体"/>
          <w:color w:val="000000"/>
          <w:sz w:val="32"/>
          <w:szCs w:val="32"/>
        </w:rPr>
      </w:pPr>
      <w:r>
        <w:rPr>
          <w:rFonts w:hint="eastAsia" w:ascii="黑体" w:hAnsi="黑体" w:eastAsia="黑体"/>
          <w:color w:val="000000"/>
          <w:sz w:val="32"/>
          <w:szCs w:val="32"/>
        </w:rPr>
        <w:t>法定代表人授权委托书</w:t>
      </w:r>
    </w:p>
    <w:p>
      <w:pPr>
        <w:tabs>
          <w:tab w:val="left" w:pos="1365"/>
        </w:tabs>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rPr>
        <w:tab/>
      </w:r>
    </w:p>
    <w:p>
      <w:pPr>
        <w:tabs>
          <w:tab w:val="left" w:pos="6300"/>
        </w:tabs>
        <w:snapToGrid w:val="0"/>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致：</w:t>
      </w:r>
      <w:r>
        <w:rPr>
          <w:rFonts w:hint="eastAsia" w:ascii="仿宋_GB2312" w:hAnsi="宋体" w:eastAsia="仿宋_GB2312"/>
          <w:color w:val="000000"/>
          <w:sz w:val="32"/>
          <w:szCs w:val="32"/>
          <w:lang w:val="en-US" w:eastAsia="zh-CN"/>
        </w:rPr>
        <w:t>天津港（</w:t>
      </w:r>
      <w:r>
        <w:rPr>
          <w:rFonts w:hint="eastAsia" w:ascii="仿宋_GB2312" w:hAnsi="宋体" w:eastAsia="仿宋_GB2312"/>
          <w:color w:val="000000"/>
          <w:sz w:val="32"/>
          <w:szCs w:val="32"/>
        </w:rPr>
        <w:t>集团</w:t>
      </w:r>
      <w:r>
        <w:rPr>
          <w:rFonts w:hint="eastAsia" w:ascii="仿宋_GB2312" w:hAnsi="宋体" w:eastAsia="仿宋_GB2312"/>
          <w:color w:val="000000"/>
          <w:sz w:val="32"/>
          <w:szCs w:val="32"/>
          <w:lang w:eastAsia="zh-CN"/>
        </w:rPr>
        <w:t>）</w:t>
      </w:r>
      <w:r>
        <w:rPr>
          <w:rFonts w:hint="eastAsia" w:ascii="仿宋_GB2312" w:hAnsi="宋体" w:eastAsia="仿宋_GB2312"/>
          <w:color w:val="000000"/>
          <w:sz w:val="32"/>
          <w:szCs w:val="32"/>
        </w:rPr>
        <w:t>有限公司：</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（参选人名称）是中华人民共和国合法企业，法定地址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（法定代表人姓名）特授权</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（被授权人姓名及身份证代码）代表我单位全权办理对上述项目的投标、签约等具体工作，并签署全部有关的文件、协议及合同。</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我单位对被授权人的签名负全部责任。</w:t>
      </w:r>
    </w:p>
    <w:p>
      <w:pPr>
        <w:spacing w:line="500" w:lineRule="exact"/>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在撤消授权的书面通知以前，本授权书一直有效。被授权人签署的所有文件（在授权书有效期内签署的）不因授权的撤消而失效。</w:t>
      </w:r>
    </w:p>
    <w:p>
      <w:pPr>
        <w:spacing w:line="500" w:lineRule="exact"/>
        <w:ind w:firstLine="640" w:firstLineChars="200"/>
        <w:rPr>
          <w:rFonts w:ascii="仿宋_GB2312" w:hAnsi="宋体" w:eastAsia="仿宋_GB2312"/>
          <w:color w:val="000000"/>
          <w:sz w:val="32"/>
          <w:szCs w:val="32"/>
        </w:rPr>
      </w:pPr>
    </w:p>
    <w:p>
      <w:pPr>
        <w:spacing w:line="500" w:lineRule="exact"/>
        <w:ind w:firstLine="640" w:firstLineChars="200"/>
        <w:rPr>
          <w:rFonts w:ascii="仿宋_GB2312" w:hAnsi="宋体" w:eastAsia="仿宋_GB2312"/>
          <w:color w:val="000000"/>
          <w:sz w:val="32"/>
          <w:szCs w:val="32"/>
        </w:rPr>
      </w:pPr>
    </w:p>
    <w:p>
      <w:pPr>
        <w:spacing w:line="500" w:lineRule="exact"/>
        <w:ind w:firstLine="320" w:firstLineChars="100"/>
        <w:rPr>
          <w:rFonts w:ascii="仿宋_GB2312" w:hAnsi="宋体" w:eastAsia="仿宋_GB2312"/>
          <w:color w:val="000000"/>
          <w:sz w:val="32"/>
          <w:szCs w:val="32"/>
        </w:rPr>
      </w:pPr>
      <w:r>
        <w:rPr>
          <w:rFonts w:hint="eastAsia" w:ascii="仿宋_GB2312" w:hAnsi="宋体" w:eastAsia="仿宋_GB2312"/>
          <w:color w:val="000000"/>
          <w:sz w:val="32"/>
          <w:szCs w:val="32"/>
        </w:rPr>
        <w:t>被授权人签名：               参选人法定代表人签名：</w:t>
      </w:r>
    </w:p>
    <w:p>
      <w:pPr>
        <w:spacing w:line="500" w:lineRule="exact"/>
        <w:rPr>
          <w:rFonts w:ascii="仿宋_GB2312" w:hAnsi="宋体" w:eastAsia="仿宋_GB2312"/>
          <w:color w:val="000000"/>
          <w:sz w:val="32"/>
          <w:szCs w:val="32"/>
        </w:rPr>
      </w:pPr>
      <w:r>
        <w:rPr>
          <w:rFonts w:hint="eastAsia" w:ascii="仿宋_GB2312" w:hAnsi="宋体" w:eastAsia="仿宋_GB2312"/>
          <w:color w:val="000000"/>
          <w:sz w:val="32"/>
          <w:szCs w:val="32"/>
        </w:rPr>
        <w:t xml:space="preserve">（附身份证复印件）              （附身份证复印件）  </w:t>
      </w:r>
    </w:p>
    <w:p>
      <w:pPr>
        <w:spacing w:line="324" w:lineRule="auto"/>
        <w:ind w:firstLine="800" w:firstLineChars="250"/>
        <w:rPr>
          <w:rFonts w:ascii="仿宋_GB2312" w:hAnsi="宋体" w:eastAsia="仿宋_GB2312"/>
          <w:color w:val="000000"/>
          <w:sz w:val="32"/>
          <w:szCs w:val="32"/>
        </w:rPr>
      </w:pPr>
    </w:p>
    <w:p>
      <w:pPr>
        <w:spacing w:line="324" w:lineRule="auto"/>
        <w:ind w:firstLine="800" w:firstLineChars="250"/>
        <w:rPr>
          <w:rFonts w:ascii="仿宋_GB2312" w:hAnsi="宋体" w:eastAsia="仿宋_GB2312"/>
          <w:color w:val="000000"/>
          <w:sz w:val="32"/>
          <w:szCs w:val="32"/>
        </w:rPr>
      </w:pPr>
    </w:p>
    <w:p>
      <w:pPr>
        <w:spacing w:line="324" w:lineRule="auto"/>
        <w:ind w:firstLine="800" w:firstLineChars="250"/>
        <w:jc w:val="right"/>
        <w:rPr>
          <w:rFonts w:ascii="仿宋_GB2312" w:hAnsi="宋体" w:eastAsia="仿宋_GB2312"/>
          <w:color w:val="000000"/>
          <w:sz w:val="32"/>
          <w:szCs w:val="32"/>
        </w:rPr>
      </w:pPr>
      <w:r>
        <w:rPr>
          <w:rFonts w:hint="eastAsia" w:ascii="仿宋_GB2312" w:hAnsi="宋体" w:eastAsia="仿宋_GB2312"/>
          <w:color w:val="000000"/>
          <w:sz w:val="32"/>
          <w:szCs w:val="32"/>
        </w:rPr>
        <w:t>参选人公章：</w:t>
      </w:r>
    </w:p>
    <w:p>
      <w:pPr>
        <w:spacing w:line="324" w:lineRule="auto"/>
        <w:ind w:firstLine="800" w:firstLineChars="250"/>
        <w:jc w:val="right"/>
        <w:rPr>
          <w:rFonts w:ascii="仿宋_GB2312" w:hAnsi="宋体" w:eastAsia="仿宋_GB2312"/>
          <w:color w:val="000000"/>
          <w:sz w:val="32"/>
          <w:szCs w:val="32"/>
        </w:rPr>
      </w:pPr>
      <w:r>
        <w:rPr>
          <w:rFonts w:hint="eastAsia" w:ascii="仿宋_GB2312" w:hAnsi="宋体" w:eastAsia="仿宋_GB2312"/>
          <w:color w:val="000000"/>
          <w:sz w:val="32"/>
          <w:szCs w:val="32"/>
        </w:rPr>
        <w:t>日      期：</w:t>
      </w:r>
    </w:p>
    <w:p>
      <w:pPr>
        <w:spacing w:line="324" w:lineRule="auto"/>
        <w:ind w:left="1155" w:hanging="1155" w:hangingChars="550"/>
        <w:rPr>
          <w:rFonts w:ascii="等线" w:hAnsi="宋体" w:eastAsia="等线"/>
          <w:color w:val="000000"/>
        </w:rPr>
      </w:pPr>
      <w:r>
        <w:rPr>
          <w:rFonts w:hint="eastAsia" w:ascii="等线" w:hAnsi="宋体" w:eastAsia="等线"/>
          <w:color w:val="000000"/>
          <w:szCs w:val="28"/>
        </w:rPr>
        <w:t xml:space="preserve">                                                           </w:t>
      </w:r>
    </w:p>
    <w:p>
      <w:pPr>
        <w:spacing w:line="324" w:lineRule="auto"/>
        <w:ind w:firstLine="420" w:firstLineChars="200"/>
        <w:rPr>
          <w:rFonts w:ascii="等线" w:hAnsi="宋体" w:eastAsia="等线"/>
          <w:b/>
          <w:color w:val="000000"/>
          <w:szCs w:val="28"/>
        </w:rPr>
      </w:pPr>
    </w:p>
    <w:p>
      <w:pPr>
        <w:spacing w:line="500" w:lineRule="exact"/>
        <w:ind w:firstLine="640" w:firstLineChars="200"/>
        <w:jc w:val="center"/>
        <w:rPr>
          <w:rFonts w:ascii="仿宋_GB2312" w:hAnsi="宋体" w:eastAsia="仿宋_GB2312"/>
          <w:color w:val="000000"/>
          <w:sz w:val="32"/>
          <w:szCs w:val="32"/>
        </w:rPr>
      </w:pPr>
    </w:p>
    <w:p>
      <w:pPr>
        <w:spacing w:line="500" w:lineRule="exact"/>
        <w:ind w:firstLine="640" w:firstLineChars="200"/>
        <w:jc w:val="center"/>
        <w:rPr>
          <w:rFonts w:ascii="仿宋_GB2312" w:hAnsi="宋体" w:eastAsia="仿宋_GB2312"/>
          <w:color w:val="000000"/>
          <w:sz w:val="32"/>
          <w:szCs w:val="32"/>
        </w:rPr>
      </w:pPr>
    </w:p>
    <w:p>
      <w:pPr>
        <w:spacing w:line="500" w:lineRule="exact"/>
        <w:ind w:firstLine="640" w:firstLineChars="200"/>
        <w:jc w:val="center"/>
        <w:rPr>
          <w:rFonts w:ascii="仿宋_GB2312" w:hAnsi="宋体" w:eastAsia="仿宋_GB2312"/>
          <w:color w:val="000000"/>
          <w:sz w:val="32"/>
          <w:szCs w:val="32"/>
        </w:rPr>
      </w:pPr>
    </w:p>
    <w:p>
      <w:pPr>
        <w:spacing w:line="500" w:lineRule="exact"/>
        <w:ind w:firstLine="640" w:firstLineChars="200"/>
        <w:jc w:val="center"/>
        <w:rPr>
          <w:rFonts w:ascii="黑体" w:hAnsi="黑体" w:eastAsia="黑体"/>
          <w:color w:val="000000"/>
          <w:sz w:val="32"/>
          <w:szCs w:val="32"/>
        </w:rPr>
      </w:pPr>
      <w:r>
        <w:rPr>
          <w:rFonts w:hint="eastAsia" w:ascii="黑体" w:hAnsi="黑体" w:eastAsia="黑体"/>
          <w:color w:val="000000"/>
          <w:sz w:val="32"/>
          <w:szCs w:val="32"/>
        </w:rPr>
        <w:t>承诺函</w:t>
      </w:r>
    </w:p>
    <w:p>
      <w:pPr>
        <w:widowControl/>
        <w:spacing w:line="500" w:lineRule="exac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天津港（</w:t>
      </w:r>
      <w:r>
        <w:rPr>
          <w:rFonts w:hint="eastAsia" w:ascii="仿宋_GB2312" w:hAnsi="仿宋_GB2312" w:eastAsia="仿宋_GB2312" w:cs="仿宋_GB2312"/>
          <w:kern w:val="0"/>
          <w:sz w:val="32"/>
          <w:szCs w:val="32"/>
        </w:rPr>
        <w:t>集团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 xml:space="preserve">有限公司: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经研究贵司发布的《</w:t>
      </w:r>
      <w:bookmarkStart w:id="0" w:name="_Toc268696580"/>
      <w:r>
        <w:rPr>
          <w:rFonts w:hint="eastAsia" w:ascii="仿宋_GB2312" w:hAnsi="仿宋_GB2312" w:eastAsia="仿宋_GB2312" w:cs="仿宋_GB2312"/>
          <w:kern w:val="0"/>
          <w:sz w:val="32"/>
          <w:szCs w:val="32"/>
        </w:rPr>
        <w:t>天津港（集团）有限公司关于选聘</w:t>
      </w:r>
      <w:r>
        <w:rPr>
          <w:rFonts w:hint="eastAsia" w:ascii="仿宋_GB2312" w:hAnsi="仿宋_GB2312" w:eastAsia="仿宋_GB2312" w:cs="仿宋_GB2312"/>
          <w:kern w:val="0"/>
          <w:sz w:val="32"/>
          <w:szCs w:val="32"/>
          <w:lang w:val="en-US" w:eastAsia="zh-CN"/>
        </w:rPr>
        <w:t>内部</w:t>
      </w:r>
      <w:r>
        <w:rPr>
          <w:rFonts w:hint="eastAsia" w:ascii="仿宋_GB2312" w:hAnsi="仿宋_GB2312" w:eastAsia="仿宋_GB2312" w:cs="仿宋_GB2312"/>
          <w:kern w:val="0"/>
          <w:sz w:val="32"/>
          <w:szCs w:val="32"/>
          <w:lang w:eastAsia="zh-CN"/>
        </w:rPr>
        <w:t>审计</w:t>
      </w:r>
      <w:r>
        <w:rPr>
          <w:rFonts w:hint="eastAsia" w:ascii="仿宋_GB2312" w:hAnsi="仿宋_GB2312" w:eastAsia="仿宋_GB2312" w:cs="仿宋_GB2312"/>
          <w:kern w:val="0"/>
          <w:sz w:val="32"/>
          <w:szCs w:val="32"/>
        </w:rPr>
        <w:t>服务机构备选库入库机构的公告</w:t>
      </w:r>
      <w:bookmarkEnd w:id="0"/>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u w:val="single"/>
        </w:rPr>
        <w:t>我司申请参选该备选库资格入选项目的遴选工作，并作出以下承诺：</w:t>
      </w:r>
      <w:r>
        <w:rPr>
          <w:rFonts w:hint="eastAsia" w:ascii="仿宋_GB2312" w:hAnsi="仿宋_GB2312" w:eastAsia="仿宋_GB2312" w:cs="仿宋_GB2312"/>
          <w:kern w:val="0"/>
          <w:sz w:val="32"/>
          <w:szCs w:val="32"/>
        </w:rPr>
        <w:t xml:space="preserve">        </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1.我方承诺提交的各项材料真实、合法、有效，绝无作假情况，若经查证属实，将取消入库资格，并承担相应法律责任。</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2.我方承诺若入选贵方备选库后对所承担的项目，我</w:t>
      </w:r>
      <w:bookmarkStart w:id="1" w:name="_GoBack"/>
      <w:bookmarkEnd w:id="1"/>
      <w:r>
        <w:rPr>
          <w:rFonts w:hint="eastAsia" w:ascii="仿宋_GB2312" w:hAnsi="仿宋_GB2312" w:eastAsia="仿宋_GB2312" w:cs="仿宋_GB2312"/>
          <w:kern w:val="0"/>
          <w:sz w:val="32"/>
          <w:szCs w:val="32"/>
        </w:rPr>
        <w:t>方保证独立、客观、公正地履行职责，并出具合法、真实的执业报告。</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3.我方承诺若入选贵方备选库后对所承担的项目，我方保证忠实地履行与贵方及相关单位所签订的合同，并承担合同规定的责任和义务。</w:t>
      </w:r>
    </w:p>
    <w:p>
      <w:pPr>
        <w:widowControl/>
        <w:spacing w:line="50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4.我方保证严格保守企业商业秘密，自觉遵守贵方关于国资监管和党风廉政建设的有关规定。</w:t>
      </w:r>
    </w:p>
    <w:p>
      <w:pPr>
        <w:widowControl/>
        <w:spacing w:line="50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5.我方承诺近三年内，我方经营状况良好，没有处于被有关行政主管部门或行业自律组织禁止或限制进行中介业务的处罚期内和财产被接管、冻结、破产的状态。</w:t>
      </w:r>
    </w:p>
    <w:p>
      <w:pPr>
        <w:widowControl/>
        <w:spacing w:line="500" w:lineRule="exact"/>
        <w:ind w:firstLine="640" w:firstLineChars="200"/>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6.我方理解本次如能入选仅为意向性入选，并不在贵公司和我方之间形成具有约束力的法律关系，具体权利、义务以我方和贵公司签署的正式业务委托合同为准。</w:t>
      </w:r>
    </w:p>
    <w:p>
      <w:pPr>
        <w:widowControl/>
        <w:spacing w:line="500" w:lineRule="exact"/>
        <w:rPr>
          <w:rFonts w:ascii="仿宋" w:hAnsi="仿宋" w:eastAsia="仿宋"/>
          <w:sz w:val="32"/>
          <w:szCs w:val="32"/>
        </w:rPr>
      </w:pPr>
      <w:r>
        <w:rPr>
          <w:rFonts w:hint="eastAsia" w:ascii="仿宋" w:hAnsi="仿宋" w:eastAsia="仿宋"/>
          <w:sz w:val="32"/>
          <w:szCs w:val="32"/>
        </w:rPr>
        <w:t xml:space="preserve">      </w:t>
      </w:r>
    </w:p>
    <w:p>
      <w:pPr>
        <w:widowControl/>
        <w:spacing w:line="500" w:lineRule="exact"/>
        <w:ind w:firstLine="960" w:firstLineChars="300"/>
        <w:jc w:val="center"/>
        <w:rPr>
          <w:rFonts w:ascii="仿宋" w:hAnsi="仿宋" w:eastAsia="仿宋"/>
          <w:sz w:val="32"/>
          <w:szCs w:val="32"/>
        </w:rPr>
      </w:pPr>
      <w:r>
        <w:rPr>
          <w:rFonts w:hint="eastAsia" w:ascii="仿宋" w:hAnsi="仿宋" w:eastAsia="仿宋"/>
          <w:sz w:val="32"/>
          <w:szCs w:val="32"/>
        </w:rPr>
        <w:t>申请人(公章)：</w:t>
      </w:r>
    </w:p>
    <w:p>
      <w:pPr>
        <w:widowControl/>
        <w:spacing w:line="500" w:lineRule="exact"/>
        <w:jc w:val="center"/>
        <w:rPr>
          <w:rFonts w:ascii="仿宋" w:hAnsi="仿宋" w:eastAsia="仿宋"/>
          <w:sz w:val="32"/>
          <w:szCs w:val="32"/>
        </w:rPr>
      </w:pPr>
      <w:r>
        <w:rPr>
          <w:rFonts w:hint="eastAsia" w:ascii="仿宋" w:hAnsi="仿宋" w:eastAsia="仿宋"/>
          <w:sz w:val="32"/>
          <w:szCs w:val="32"/>
        </w:rPr>
        <w:t>申请人法定代表人或其委托代理人（签字或签章）：</w:t>
      </w:r>
    </w:p>
    <w:p>
      <w:pPr>
        <w:widowControl/>
        <w:spacing w:line="500" w:lineRule="exact"/>
        <w:jc w:val="center"/>
        <w:rPr>
          <w:rFonts w:ascii="仿宋" w:hAnsi="仿宋" w:eastAsia="仿宋"/>
          <w:sz w:val="32"/>
          <w:szCs w:val="32"/>
        </w:rPr>
      </w:pPr>
      <w:r>
        <w:rPr>
          <w:rFonts w:hint="eastAsia" w:ascii="仿宋" w:hAnsi="仿宋" w:eastAsia="仿宋"/>
          <w:sz w:val="32"/>
          <w:szCs w:val="32"/>
        </w:rPr>
        <w:t xml:space="preserve">     20</w:t>
      </w:r>
      <w:r>
        <w:rPr>
          <w:rFonts w:ascii="仿宋" w:hAnsi="仿宋" w:eastAsia="仿宋"/>
          <w:sz w:val="32"/>
          <w:szCs w:val="32"/>
        </w:rPr>
        <w:t>2</w:t>
      </w:r>
      <w:r>
        <w:rPr>
          <w:rFonts w:hint="eastAsia" w:ascii="仿宋" w:hAnsi="仿宋" w:eastAsia="仿宋"/>
          <w:sz w:val="32"/>
          <w:szCs w:val="32"/>
          <w:lang w:val="en-US" w:eastAsia="zh-CN"/>
        </w:rPr>
        <w:t>1</w:t>
      </w:r>
      <w:r>
        <w:rPr>
          <w:rFonts w:hint="eastAsia" w:ascii="仿宋" w:hAnsi="仿宋" w:eastAsia="仿宋"/>
          <w:sz w:val="32"/>
          <w:szCs w:val="32"/>
        </w:rPr>
        <w:t>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2B8"/>
    <w:rsid w:val="000B6CA5"/>
    <w:rsid w:val="00126772"/>
    <w:rsid w:val="00215255"/>
    <w:rsid w:val="00324223"/>
    <w:rsid w:val="00383C77"/>
    <w:rsid w:val="004723B0"/>
    <w:rsid w:val="00582DA5"/>
    <w:rsid w:val="005B6686"/>
    <w:rsid w:val="007D23AA"/>
    <w:rsid w:val="0082481F"/>
    <w:rsid w:val="00853367"/>
    <w:rsid w:val="008E79BB"/>
    <w:rsid w:val="0098294D"/>
    <w:rsid w:val="00D21FB0"/>
    <w:rsid w:val="00D472B8"/>
    <w:rsid w:val="00D5786B"/>
    <w:rsid w:val="1A993978"/>
    <w:rsid w:val="310B11F1"/>
    <w:rsid w:val="4B085EF6"/>
    <w:rsid w:val="5DAA4EBB"/>
    <w:rsid w:val="65EB34CD"/>
    <w:rsid w:val="76105ED4"/>
    <w:rsid w:val="77903FEE"/>
    <w:rsid w:val="78831F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131</Words>
  <Characters>753</Characters>
  <Lines>6</Lines>
  <Paragraphs>1</Paragraphs>
  <TotalTime>4</TotalTime>
  <ScaleCrop>false</ScaleCrop>
  <LinksUpToDate>false</LinksUpToDate>
  <CharactersWithSpaces>883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2020-03-24T03:26:00Z</dcterms:created>
  <dc:creator>龙维瀛</dc:creator>
  <cp:lastModifiedBy>tyy</cp:lastModifiedBy>
  <cp:lastPrinted>2021-10-20T01:29:00Z</cp:lastPrinted>
  <dcterms:modified xsi:type="dcterms:W3CDTF">2021-10-21T01:03:00Z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42D967044285449F8B73C3BB00F35BEA</vt:lpwstr>
  </property>
</Properties>
</file>